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0F" w:rsidRDefault="008B7B10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B5F0F" w:rsidRDefault="008B7B1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劳务派遣单位提交材料清单</w:t>
      </w:r>
    </w:p>
    <w:p w:rsidR="002B5F0F" w:rsidRDefault="002B5F0F">
      <w:pPr>
        <w:spacing w:line="4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本单位</w:t>
      </w:r>
      <w:r>
        <w:rPr>
          <w:rFonts w:ascii="Times New Roman" w:eastAsia="方正仿宋简体" w:hAnsi="Times New Roman" w:cs="Times New Roman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sz w:val="32"/>
          <w:szCs w:val="32"/>
        </w:rPr>
        <w:t>年度经营情况报告；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劳务派遣单位情况登记表（附件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）；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设立子公司（分公司）情况登记表（附件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）；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sz w:val="32"/>
          <w:szCs w:val="32"/>
        </w:rPr>
        <w:t>劳务派遣用工单位情况统计表（附件</w:t>
      </w: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）；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5.</w:t>
      </w:r>
      <w:r>
        <w:rPr>
          <w:rFonts w:ascii="Times New Roman" w:eastAsia="方正仿宋简体" w:hAnsi="Times New Roman" w:cs="Times New Roman"/>
          <w:sz w:val="32"/>
          <w:szCs w:val="32"/>
        </w:rPr>
        <w:t>劳务派遣职工情况统计表（附件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）；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6.</w:t>
      </w:r>
      <w:r>
        <w:rPr>
          <w:rFonts w:ascii="Times New Roman" w:eastAsia="方正仿宋简体" w:hAnsi="Times New Roman" w:cs="Times New Roman"/>
          <w:sz w:val="32"/>
          <w:szCs w:val="32"/>
        </w:rPr>
        <w:t>与用工单位订立的劳务派遣协议；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7.</w:t>
      </w:r>
      <w:r>
        <w:rPr>
          <w:rFonts w:ascii="Times New Roman" w:eastAsia="方正仿宋简体" w:hAnsi="Times New Roman" w:cs="Times New Roman"/>
          <w:sz w:val="32"/>
          <w:szCs w:val="32"/>
        </w:rPr>
        <w:t>劳务派遣职工</w:t>
      </w:r>
      <w:r>
        <w:rPr>
          <w:rFonts w:ascii="Times New Roman" w:eastAsia="方正仿宋简体" w:hAnsi="Times New Roman" w:cs="Times New Roman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月工资发放台账；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8.</w:t>
      </w:r>
      <w:r>
        <w:rPr>
          <w:rFonts w:ascii="Times New Roman" w:eastAsia="方正仿宋简体" w:hAnsi="Times New Roman" w:cs="Times New Roman"/>
          <w:sz w:val="32"/>
          <w:szCs w:val="32"/>
        </w:rPr>
        <w:t>劳务派遣职工</w:t>
      </w:r>
      <w:r>
        <w:rPr>
          <w:rFonts w:ascii="Times New Roman" w:eastAsia="方正仿宋简体" w:hAnsi="Times New Roman" w:cs="Times New Roman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月参保缴费证明；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9.</w:t>
      </w:r>
      <w:r>
        <w:rPr>
          <w:rFonts w:ascii="Times New Roman" w:eastAsia="方正仿宋简体" w:hAnsi="Times New Roman" w:cs="Times New Roman"/>
          <w:sz w:val="32"/>
          <w:szCs w:val="32"/>
        </w:rPr>
        <w:t>本单位</w:t>
      </w:r>
      <w:r>
        <w:rPr>
          <w:rFonts w:ascii="Times New Roman" w:eastAsia="方正仿宋简体" w:hAnsi="Times New Roman" w:cs="Times New Roman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sz w:val="32"/>
          <w:szCs w:val="32"/>
        </w:rPr>
        <w:t>年度财务审计报告；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10.</w:t>
      </w:r>
      <w:r>
        <w:rPr>
          <w:rFonts w:ascii="Times New Roman" w:eastAsia="方正仿宋简体" w:hAnsi="Times New Roman" w:cs="Times New Roman"/>
          <w:sz w:val="32"/>
          <w:szCs w:val="32"/>
        </w:rPr>
        <w:t>劳务派遣经营许可证副本。</w:t>
      </w:r>
    </w:p>
    <w:p w:rsidR="002B5F0F" w:rsidRDefault="008B7B10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以上材料中的</w:t>
      </w:r>
      <w:r>
        <w:rPr>
          <w:rFonts w:ascii="Times New Roman" w:eastAsia="方正仿宋简体" w:hAnsi="Times New Roman" w:cs="Times New Roman"/>
          <w:sz w:val="32"/>
          <w:szCs w:val="32"/>
        </w:rPr>
        <w:t>1—</w:t>
      </w:r>
      <w:r w:rsidR="006B582B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sz w:val="32"/>
          <w:szCs w:val="32"/>
        </w:rPr>
        <w:t>需提供</w:t>
      </w:r>
      <w:r w:rsidR="006B582B">
        <w:rPr>
          <w:rFonts w:ascii="Times New Roman" w:eastAsia="方正仿宋简体" w:hAnsi="Times New Roman" w:cs="Times New Roman"/>
          <w:sz w:val="32"/>
          <w:szCs w:val="32"/>
        </w:rPr>
        <w:t>电子版</w:t>
      </w:r>
      <w:r w:rsidR="006B582B"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纸质盖章版</w:t>
      </w:r>
      <w:r w:rsidR="006B582B">
        <w:rPr>
          <w:rFonts w:ascii="Times New Roman" w:eastAsia="方正仿宋简体" w:hAnsi="Times New Roman" w:cs="Times New Roman" w:hint="eastAsia"/>
          <w:sz w:val="32"/>
          <w:szCs w:val="32"/>
        </w:rPr>
        <w:t>或电子版和盖章扫描件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8—10</w:t>
      </w:r>
      <w:r>
        <w:rPr>
          <w:rFonts w:ascii="Times New Roman" w:eastAsia="方正仿宋简体" w:hAnsi="Times New Roman" w:cs="Times New Roman"/>
          <w:sz w:val="32"/>
          <w:szCs w:val="32"/>
        </w:rPr>
        <w:t>需提供原件和复印件</w:t>
      </w:r>
      <w:r w:rsidR="002A2C2B">
        <w:rPr>
          <w:rFonts w:ascii="Times New Roman" w:eastAsia="方正仿宋简体" w:hAnsi="Times New Roman" w:cs="Times New Roman" w:hint="eastAsia"/>
          <w:sz w:val="32"/>
          <w:szCs w:val="32"/>
        </w:rPr>
        <w:t>盖章</w:t>
      </w:r>
      <w:r w:rsidR="002A2C2B">
        <w:rPr>
          <w:rFonts w:ascii="Times New Roman" w:eastAsia="方正仿宋简体" w:hAnsi="Times New Roman" w:cs="Times New Roman" w:hint="eastAsia"/>
          <w:sz w:val="32"/>
          <w:szCs w:val="32"/>
        </w:rPr>
        <w:t>版</w:t>
      </w:r>
      <w:r w:rsidR="006B582B">
        <w:rPr>
          <w:rFonts w:ascii="Times New Roman" w:eastAsia="方正仿宋简体" w:hAnsi="Times New Roman" w:cs="Times New Roman" w:hint="eastAsia"/>
          <w:sz w:val="32"/>
          <w:szCs w:val="32"/>
        </w:rPr>
        <w:t>或原件和盖章扫描件</w:t>
      </w:r>
      <w:r>
        <w:rPr>
          <w:rFonts w:ascii="Times New Roman" w:eastAsia="方正仿宋简体" w:hAnsi="Times New Roman" w:cs="Times New Roman"/>
          <w:sz w:val="32"/>
          <w:szCs w:val="32"/>
        </w:rPr>
        <w:t>（其中原件经审核后返还劳务派遣单位）。</w:t>
      </w:r>
    </w:p>
    <w:p w:rsidR="002B5F0F" w:rsidRPr="002A2C2B" w:rsidRDefault="002B5F0F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  <w:sectPr w:rsidR="002B5F0F" w:rsidRPr="002A2C2B">
          <w:footerReference w:type="default" r:id="rId8"/>
          <w:pgSz w:w="11906" w:h="16838"/>
          <w:pgMar w:top="2098" w:right="1531" w:bottom="1984" w:left="1531" w:header="851" w:footer="992" w:gutter="0"/>
          <w:cols w:space="0"/>
          <w:docGrid w:type="lines" w:linePitch="312"/>
        </w:sectPr>
      </w:pPr>
      <w:bookmarkStart w:id="0" w:name="_GoBack"/>
      <w:bookmarkEnd w:id="0"/>
    </w:p>
    <w:p w:rsidR="002B5F0F" w:rsidRDefault="008B7B10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B5F0F" w:rsidRDefault="008B7B1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劳务派遣单位情况登记表</w:t>
      </w:r>
    </w:p>
    <w:p w:rsidR="002B5F0F" w:rsidRDefault="002B5F0F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13933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42"/>
        <w:gridCol w:w="773"/>
        <w:gridCol w:w="783"/>
        <w:gridCol w:w="631"/>
        <w:gridCol w:w="632"/>
        <w:gridCol w:w="632"/>
        <w:gridCol w:w="632"/>
        <w:gridCol w:w="632"/>
        <w:gridCol w:w="632"/>
        <w:gridCol w:w="632"/>
        <w:gridCol w:w="636"/>
        <w:gridCol w:w="720"/>
        <w:gridCol w:w="780"/>
        <w:gridCol w:w="885"/>
        <w:gridCol w:w="745"/>
        <w:gridCol w:w="745"/>
        <w:gridCol w:w="745"/>
      </w:tblGrid>
      <w:tr w:rsidR="002B5F0F">
        <w:trPr>
          <w:trHeight w:val="890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法定代表人或负责人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社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代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码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劳务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派遣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经营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许可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证有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效期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本单位管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理人员人数</w:t>
            </w:r>
          </w:p>
        </w:tc>
        <w:tc>
          <w:tcPr>
            <w:tcW w:w="50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劳务派遣职工人数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为人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力资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源服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务机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构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全年营业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收入（万元）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填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联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系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电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话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填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间</w:t>
            </w:r>
          </w:p>
        </w:tc>
      </w:tr>
      <w:tr w:rsidR="002B5F0F">
        <w:trPr>
          <w:trHeight w:val="3667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其中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相关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职业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资格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的人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签订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劳动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合同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在本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发放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工资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在用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工单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位发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放工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资人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在本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参加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社保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在用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工单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位参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加社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保人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在本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参加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工会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在用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工单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位参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加工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会人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其中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劳务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派遣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业务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营业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收入</w:t>
            </w: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184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2B5F0F" w:rsidRDefault="002B5F0F">
      <w:pPr>
        <w:spacing w:line="20" w:lineRule="exact"/>
        <w:rPr>
          <w:rFonts w:ascii="Times New Roman" w:eastAsia="方正仿宋简体" w:hAnsi="Times New Roman" w:cs="Times New Roman"/>
          <w:sz w:val="10"/>
          <w:szCs w:val="10"/>
        </w:rPr>
        <w:sectPr w:rsidR="002B5F0F">
          <w:pgSz w:w="16838" w:h="11906" w:orient="landscape"/>
          <w:pgMar w:top="1531" w:right="2098" w:bottom="1531" w:left="1984" w:header="851" w:footer="992" w:gutter="0"/>
          <w:cols w:space="0"/>
          <w:docGrid w:type="lines" w:linePitch="312"/>
        </w:sectPr>
      </w:pPr>
    </w:p>
    <w:p w:rsidR="002B5F0F" w:rsidRDefault="008B7B1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2B5F0F" w:rsidRDefault="008B7B1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劳务派遣单位设立子公司（分公司）情况登记表</w:t>
      </w:r>
    </w:p>
    <w:p w:rsidR="002B5F0F" w:rsidRDefault="002B5F0F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14307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1374"/>
        <w:gridCol w:w="1192"/>
        <w:gridCol w:w="1192"/>
        <w:gridCol w:w="1192"/>
        <w:gridCol w:w="1192"/>
        <w:gridCol w:w="1192"/>
        <w:gridCol w:w="1192"/>
        <w:gridCol w:w="1192"/>
        <w:gridCol w:w="1192"/>
        <w:gridCol w:w="1192"/>
        <w:gridCol w:w="1195"/>
      </w:tblGrid>
      <w:tr w:rsidR="002B5F0F">
        <w:trPr>
          <w:trHeight w:val="26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子公司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（分公司）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公司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社会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信用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经营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经营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联系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注册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资本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法定代</w:t>
            </w:r>
          </w:p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表人或</w:t>
            </w:r>
          </w:p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负责人</w:t>
            </w:r>
          </w:p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法定代</w:t>
            </w:r>
          </w:p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表人或</w:t>
            </w:r>
          </w:p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负责人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身份证</w:t>
            </w:r>
          </w:p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获得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劳务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派遣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行政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许可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为人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力资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源服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务机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构</w:t>
            </w:r>
          </w:p>
        </w:tc>
      </w:tr>
      <w:tr w:rsidR="002B5F0F">
        <w:trPr>
          <w:trHeight w:val="540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52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8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66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2B5F0F" w:rsidRDefault="008B7B10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  <w:sectPr w:rsidR="002B5F0F">
          <w:pgSz w:w="16838" w:h="11906" w:orient="landscape"/>
          <w:pgMar w:top="1531" w:right="2098" w:bottom="1531" w:left="1984" w:header="851" w:footer="992" w:gutter="0"/>
          <w:cols w:space="0"/>
          <w:docGrid w:type="lines" w:linePitch="312"/>
        </w:sectPr>
      </w:pPr>
      <w:r>
        <w:rPr>
          <w:rFonts w:ascii="Times New Roman" w:eastAsia="方正仿宋简体" w:hAnsi="Times New Roman" w:cs="Times New Roman"/>
          <w:sz w:val="32"/>
          <w:szCs w:val="32"/>
        </w:rPr>
        <w:t>注：</w:t>
      </w: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未设立子公司或分公司的在第二栏填写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无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；</w:t>
      </w: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公司性质填写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子公司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分公司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；</w:t>
      </w: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日期时间填写格式为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位数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，如</w:t>
      </w:r>
      <w:r>
        <w:rPr>
          <w:rFonts w:ascii="Times New Roman" w:eastAsia="方正仿宋简体" w:hAnsi="Times New Roman" w:cs="Times New Roman"/>
          <w:sz w:val="32"/>
          <w:szCs w:val="32"/>
        </w:rPr>
        <w:t>20140101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B5F0F" w:rsidRDefault="008B7B1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B5F0F" w:rsidRDefault="008B7B1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劳务派遣用工单位情况统计表</w:t>
      </w:r>
    </w:p>
    <w:p w:rsidR="002B5F0F" w:rsidRDefault="002B5F0F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13569" w:type="dxa"/>
        <w:jc w:val="center"/>
        <w:tblLook w:val="04A0" w:firstRow="1" w:lastRow="0" w:firstColumn="1" w:lastColumn="0" w:noHBand="0" w:noVBand="1"/>
      </w:tblPr>
      <w:tblGrid>
        <w:gridCol w:w="1890"/>
        <w:gridCol w:w="2880"/>
        <w:gridCol w:w="1710"/>
        <w:gridCol w:w="1215"/>
        <w:gridCol w:w="1680"/>
        <w:gridCol w:w="4194"/>
      </w:tblGrid>
      <w:tr w:rsidR="002B5F0F">
        <w:trPr>
          <w:trHeight w:val="555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用工单位名称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用工单位性质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用工人数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用工地点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劳务派遣协议期限</w:t>
            </w:r>
          </w:p>
        </w:tc>
      </w:tr>
      <w:tr w:rsidR="002B5F0F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8B7B1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—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2B5F0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F0F" w:rsidRDefault="002B5F0F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2B5F0F" w:rsidRDefault="008B7B10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注：</w:t>
      </w: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用工单位性质分别填写国有企业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其他内资企业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港澳台资企业、外资企业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机关（事业）单位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sz w:val="32"/>
          <w:szCs w:val="32"/>
        </w:rPr>
        <w:t>其他单位；</w:t>
      </w: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用工地点填写到省市，如山东省济宁市。</w:t>
      </w:r>
    </w:p>
    <w:p w:rsidR="002B5F0F" w:rsidRDefault="002B5F0F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  <w:sectPr w:rsidR="002B5F0F">
          <w:pgSz w:w="16838" w:h="11906" w:orient="landscape"/>
          <w:pgMar w:top="1531" w:right="2098" w:bottom="1531" w:left="1984" w:header="851" w:footer="992" w:gutter="0"/>
          <w:cols w:space="0"/>
          <w:docGrid w:type="lines" w:linePitch="312"/>
        </w:sectPr>
      </w:pPr>
    </w:p>
    <w:p w:rsidR="002B5F0F" w:rsidRDefault="008B7B1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</w:p>
    <w:p w:rsidR="002B5F0F" w:rsidRDefault="008B7B1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劳务派遣职工情况统计表</w:t>
      </w:r>
    </w:p>
    <w:p w:rsidR="002B5F0F" w:rsidRDefault="002B5F0F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14256" w:type="dxa"/>
        <w:jc w:val="center"/>
        <w:tblLook w:val="04A0" w:firstRow="1" w:lastRow="0" w:firstColumn="1" w:lastColumn="0" w:noHBand="0" w:noVBand="1"/>
      </w:tblPr>
      <w:tblGrid>
        <w:gridCol w:w="1266"/>
        <w:gridCol w:w="870"/>
        <w:gridCol w:w="750"/>
        <w:gridCol w:w="705"/>
        <w:gridCol w:w="1020"/>
        <w:gridCol w:w="795"/>
        <w:gridCol w:w="1443"/>
        <w:gridCol w:w="1710"/>
        <w:gridCol w:w="1425"/>
        <w:gridCol w:w="1425"/>
        <w:gridCol w:w="1590"/>
        <w:gridCol w:w="1257"/>
      </w:tblGrid>
      <w:tr w:rsidR="002B5F0F">
        <w:trPr>
          <w:trHeight w:val="9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身份证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劳动合同</w:t>
            </w:r>
          </w:p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期限（年）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用工单位名称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岗位性质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8B7B1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是否参加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社会保险</w:t>
            </w:r>
          </w:p>
        </w:tc>
      </w:tr>
      <w:tr w:rsidR="002B5F0F">
        <w:trPr>
          <w:trHeight w:val="40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B5F0F">
        <w:trPr>
          <w:trHeight w:val="40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0F" w:rsidRDefault="002B5F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2B5F0F" w:rsidRDefault="008B7B10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  <w:sectPr w:rsidR="002B5F0F">
          <w:pgSz w:w="16838" w:h="11906" w:orient="landscape"/>
          <w:pgMar w:top="1531" w:right="2098" w:bottom="1531" w:left="1984" w:header="851" w:footer="992" w:gutter="0"/>
          <w:cols w:space="0"/>
          <w:docGrid w:type="lines" w:linePitch="312"/>
        </w:sectPr>
      </w:pPr>
      <w:r>
        <w:rPr>
          <w:rFonts w:ascii="Times New Roman" w:eastAsia="方正仿宋简体" w:hAnsi="Times New Roman" w:cs="Times New Roman"/>
          <w:sz w:val="32"/>
          <w:szCs w:val="32"/>
        </w:rPr>
        <w:t>注：</w:t>
      </w: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劳动合同合同期限只填写数字或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无固定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；</w:t>
      </w: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工作地点填写格式：</w:t>
      </w:r>
      <w:r>
        <w:rPr>
          <w:rFonts w:ascii="Times New Roman" w:eastAsia="方正仿宋简体" w:hAnsi="Times New Roman" w:cs="Times New Roman"/>
          <w:sz w:val="32"/>
          <w:szCs w:val="32"/>
        </w:rPr>
        <w:t>XX</w:t>
      </w:r>
      <w:r>
        <w:rPr>
          <w:rFonts w:ascii="Times New Roman" w:eastAsia="方正仿宋简体" w:hAnsi="Times New Roman" w:cs="Times New Roman"/>
          <w:sz w:val="32"/>
          <w:szCs w:val="32"/>
        </w:rPr>
        <w:t>省</w:t>
      </w:r>
      <w:r>
        <w:rPr>
          <w:rFonts w:ascii="Times New Roman" w:eastAsia="方正仿宋简体" w:hAnsi="Times New Roman" w:cs="Times New Roman"/>
          <w:sz w:val="32"/>
          <w:szCs w:val="32"/>
        </w:rPr>
        <w:t>XX</w:t>
      </w:r>
      <w:r>
        <w:rPr>
          <w:rFonts w:ascii="Times New Roman" w:eastAsia="方正仿宋简体" w:hAnsi="Times New Roman" w:cs="Times New Roman"/>
          <w:sz w:val="32"/>
          <w:szCs w:val="32"/>
        </w:rPr>
        <w:t>市，例如：山东省济宁市；</w:t>
      </w: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岗位性质填写临时性、辅助性或替代性；</w:t>
      </w:r>
      <w:r>
        <w:rPr>
          <w:rFonts w:ascii="Times New Roman" w:eastAsia="方正仿宋简体" w:hAnsi="Times New Roman" w:cs="Times New Roman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sz w:val="32"/>
          <w:szCs w:val="32"/>
        </w:rPr>
        <w:t>最后一栏填写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是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否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B5F0F" w:rsidRDefault="002B5F0F" w:rsidP="006B582B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2B5F0F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2B" w:rsidRDefault="0093372B">
      <w:r>
        <w:separator/>
      </w:r>
    </w:p>
  </w:endnote>
  <w:endnote w:type="continuationSeparator" w:id="0">
    <w:p w:rsidR="0093372B" w:rsidRDefault="0093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0F" w:rsidRDefault="008B7B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2B172" wp14:editId="30CE25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5F0F" w:rsidRDefault="008B7B1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37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B5F0F" w:rsidRDefault="008B7B1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37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2B" w:rsidRDefault="0093372B">
      <w:r>
        <w:separator/>
      </w:r>
    </w:p>
  </w:footnote>
  <w:footnote w:type="continuationSeparator" w:id="0">
    <w:p w:rsidR="0093372B" w:rsidRDefault="0093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TkxOTllMmI4ZDU2YTlhYjU0OGM2Yjc3NGQ0OGEifQ=="/>
  </w:docVars>
  <w:rsids>
    <w:rsidRoot w:val="002B5F0F"/>
    <w:rsid w:val="002A2C2B"/>
    <w:rsid w:val="002B5F0F"/>
    <w:rsid w:val="006B582B"/>
    <w:rsid w:val="00830199"/>
    <w:rsid w:val="008B7B10"/>
    <w:rsid w:val="0093372B"/>
    <w:rsid w:val="01F3521E"/>
    <w:rsid w:val="02866093"/>
    <w:rsid w:val="05D9297D"/>
    <w:rsid w:val="0EAF24CD"/>
    <w:rsid w:val="0EE50CA6"/>
    <w:rsid w:val="0F1862C4"/>
    <w:rsid w:val="0F607C6B"/>
    <w:rsid w:val="10277363"/>
    <w:rsid w:val="10294501"/>
    <w:rsid w:val="111D4EA0"/>
    <w:rsid w:val="12E30515"/>
    <w:rsid w:val="155C41F8"/>
    <w:rsid w:val="18C4126B"/>
    <w:rsid w:val="192341E3"/>
    <w:rsid w:val="1A023DF9"/>
    <w:rsid w:val="1B270636"/>
    <w:rsid w:val="1EA0669C"/>
    <w:rsid w:val="1F9A5250"/>
    <w:rsid w:val="1FDC6E9A"/>
    <w:rsid w:val="20F52CC4"/>
    <w:rsid w:val="20F6042F"/>
    <w:rsid w:val="216D1E33"/>
    <w:rsid w:val="232272BA"/>
    <w:rsid w:val="232C5402"/>
    <w:rsid w:val="244E19C5"/>
    <w:rsid w:val="28103DDA"/>
    <w:rsid w:val="28E219C5"/>
    <w:rsid w:val="29821246"/>
    <w:rsid w:val="2AA476FE"/>
    <w:rsid w:val="2AF725F5"/>
    <w:rsid w:val="2C680433"/>
    <w:rsid w:val="2C8C572C"/>
    <w:rsid w:val="311C7556"/>
    <w:rsid w:val="31D16A7B"/>
    <w:rsid w:val="398049DD"/>
    <w:rsid w:val="3CCB2319"/>
    <w:rsid w:val="3D3D3216"/>
    <w:rsid w:val="3E640918"/>
    <w:rsid w:val="3EE020AB"/>
    <w:rsid w:val="3F841CFC"/>
    <w:rsid w:val="3FF73AF5"/>
    <w:rsid w:val="3FFF0C57"/>
    <w:rsid w:val="41AE027A"/>
    <w:rsid w:val="429569E3"/>
    <w:rsid w:val="49A308A5"/>
    <w:rsid w:val="4A626327"/>
    <w:rsid w:val="4ACD77C9"/>
    <w:rsid w:val="4B9D2CE2"/>
    <w:rsid w:val="4DE44FE8"/>
    <w:rsid w:val="4DFA480C"/>
    <w:rsid w:val="4F443F90"/>
    <w:rsid w:val="50AA42C7"/>
    <w:rsid w:val="52003EB3"/>
    <w:rsid w:val="57AA6E55"/>
    <w:rsid w:val="57D21778"/>
    <w:rsid w:val="5972577B"/>
    <w:rsid w:val="59B937CD"/>
    <w:rsid w:val="5AC661A1"/>
    <w:rsid w:val="5C076A71"/>
    <w:rsid w:val="5EF22017"/>
    <w:rsid w:val="5F724B4A"/>
    <w:rsid w:val="5F942FDA"/>
    <w:rsid w:val="5FA63FF7"/>
    <w:rsid w:val="60816C89"/>
    <w:rsid w:val="61AB60F1"/>
    <w:rsid w:val="642C2B74"/>
    <w:rsid w:val="6589499B"/>
    <w:rsid w:val="66E856F1"/>
    <w:rsid w:val="673979C5"/>
    <w:rsid w:val="67584625"/>
    <w:rsid w:val="699B6A4B"/>
    <w:rsid w:val="6E966F8E"/>
    <w:rsid w:val="6F490CF7"/>
    <w:rsid w:val="727A40EB"/>
    <w:rsid w:val="72EF379C"/>
    <w:rsid w:val="7407365B"/>
    <w:rsid w:val="74333C02"/>
    <w:rsid w:val="75671ED7"/>
    <w:rsid w:val="75E65B81"/>
    <w:rsid w:val="77310AF7"/>
    <w:rsid w:val="778F1D25"/>
    <w:rsid w:val="7BA07EF1"/>
    <w:rsid w:val="7E8269E1"/>
    <w:rsid w:val="7FD4460D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CharChar">
    <w:name w:val="Char Char"/>
    <w:basedOn w:val="a"/>
    <w:qFormat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6" w:lineRule="auto"/>
    </w:pPr>
    <w:rPr>
      <w:b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CharChar">
    <w:name w:val="Char Char"/>
    <w:basedOn w:val="a"/>
    <w:qFormat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6" w:lineRule="auto"/>
    </w:pPr>
    <w:rPr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goordon</cp:lastModifiedBy>
  <cp:revision>3</cp:revision>
  <cp:lastPrinted>2025-02-27T06:37:00Z</cp:lastPrinted>
  <dcterms:created xsi:type="dcterms:W3CDTF">2025-02-28T02:47:00Z</dcterms:created>
  <dcterms:modified xsi:type="dcterms:W3CDTF">2025-02-28T03:23:00Z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1637D023B6E34F6F8ACA2ECA832C63DE_12</vt:lpwstr>
  </property>
  <property fmtid="{D5CDD505-2E9C-101B-9397-08002B2CF9AE}" pid="4" name="KSOTemplateDocerSaveRecord">
    <vt:lpwstr>eyJoZGlkIjoiZWZmMGViYjgyZDQ3ZDA5MDU4NjhkZDRlMzJiNWNiYmEiLCJ1c2VySWQiOiIyODA4OTE4MjcifQ==</vt:lpwstr>
  </property>
</Properties>
</file>